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11FE" w14:textId="1A2EEA3C" w:rsidR="00F85D70" w:rsidRDefault="00F85D70" w:rsidP="00F85D70">
      <w:r>
        <w:t>Крутой праздник и доброе дело в один день — регистрация на «Дети вместо цветов» с фондом «Алёша» открыта!</w:t>
      </w:r>
    </w:p>
    <w:p w14:paraId="5E4B11AE" w14:textId="77777777" w:rsidR="00F85D70" w:rsidRDefault="00F85D70" w:rsidP="00F85D70">
      <w:r>
        <w:t>Мы узнавали, одни из самых любимых праздников школьников — это Новый год, летние каникулы, а теперь и «Дети вместо цветов». Во-первых, это уже традиция. Во-вторых, на акции спасают жизни, учат добру и дарят подарки. И, конечно, это очень весело. Хотите стать частью большого доброго дела вместе с тысячами школьников со всей страны? Тогда регистрируйтесь прямо сейчас!</w:t>
      </w:r>
    </w:p>
    <w:p w14:paraId="00F21E96" w14:textId="77777777" w:rsidR="00F85D70" w:rsidRDefault="00F85D70" w:rsidP="00F85D70">
      <w:r>
        <w:t>В «Дети вместо цветов» участвует абсолютно вся Россия. Это самая масштабная благотворительная акция российских школ за всю историю страны. Она объединяет и учит добру, что особенно важно сейчас. Ведь просто необходимо показать детям пример и научить их хорошему. А лучше всего это получается именно через добрые дела!</w:t>
      </w:r>
    </w:p>
    <w:p w14:paraId="638C1E88" w14:textId="5433869B" w:rsidR="00F85D70" w:rsidRDefault="00F85D70" w:rsidP="00F85D70">
      <w:r>
        <w:t xml:space="preserve">Суть акции проста. Подарить учителю 1 букет от класса, а оставшиеся деньги направить в фонд «Алёша» на спасение ребёнка. Абсолютно все собранные средства помогут </w:t>
      </w:r>
      <w:r w:rsidR="00F2141C">
        <w:t>Дамиру Сергееву. У мальчика нет рук и ног. Ему очень нужны дорогостоящие протезы.</w:t>
      </w:r>
    </w:p>
    <w:p w14:paraId="117C3089" w14:textId="77777777" w:rsidR="00F85D70" w:rsidRDefault="00F85D70" w:rsidP="00F85D70">
      <w:r>
        <w:t>Чтобы принять участие нужно:</w:t>
      </w:r>
    </w:p>
    <w:p w14:paraId="645EB0A3" w14:textId="77777777" w:rsidR="00F85D70" w:rsidRDefault="00F85D70" w:rsidP="00F85D70">
      <w:pPr>
        <w:pStyle w:val="a4"/>
        <w:numPr>
          <w:ilvl w:val="0"/>
          <w:numId w:val="1"/>
        </w:numPr>
      </w:pPr>
      <w:r>
        <w:t xml:space="preserve">Перейти на сайт — </w:t>
      </w:r>
      <w:hyperlink r:id="rId5" w:history="1">
        <w:r>
          <w:rPr>
            <w:rStyle w:val="a3"/>
          </w:rPr>
          <w:t>https://aleshafond.ru/dvc</w:t>
        </w:r>
      </w:hyperlink>
      <w:r>
        <w:t xml:space="preserve"> </w:t>
      </w:r>
    </w:p>
    <w:p w14:paraId="1FAB5840" w14:textId="77777777" w:rsidR="00F85D70" w:rsidRDefault="00F85D70" w:rsidP="00F85D70">
      <w:pPr>
        <w:pStyle w:val="a4"/>
        <w:numPr>
          <w:ilvl w:val="0"/>
          <w:numId w:val="1"/>
        </w:numPr>
      </w:pPr>
      <w:r>
        <w:t>Заполнить короткую анкету</w:t>
      </w:r>
    </w:p>
    <w:p w14:paraId="0B654C78" w14:textId="77777777" w:rsidR="00F85D70" w:rsidRDefault="00F85D70" w:rsidP="00F85D70">
      <w:pPr>
        <w:pStyle w:val="a4"/>
        <w:numPr>
          <w:ilvl w:val="0"/>
          <w:numId w:val="1"/>
        </w:numPr>
      </w:pPr>
      <w:r>
        <w:t>Забронировать подарки для класса</w:t>
      </w:r>
    </w:p>
    <w:p w14:paraId="48335A6E" w14:textId="77777777" w:rsidR="00F85D70" w:rsidRDefault="00F85D70" w:rsidP="00F85D70">
      <w:pPr>
        <w:pStyle w:val="a4"/>
        <w:numPr>
          <w:ilvl w:val="0"/>
          <w:numId w:val="1"/>
        </w:numPr>
      </w:pPr>
      <w:r>
        <w:t>Сделать пожертвование</w:t>
      </w:r>
    </w:p>
    <w:p w14:paraId="752108B2" w14:textId="77777777" w:rsidR="00F85D70" w:rsidRDefault="00F85D70" w:rsidP="00F85D70">
      <w:r>
        <w:t xml:space="preserve">И всё! Вы получите крутые подарки для класса и устроите большущий праздник для детей. </w:t>
      </w:r>
    </w:p>
    <w:p w14:paraId="0F579399" w14:textId="3E7AC0BF" w:rsidR="00F85D70" w:rsidRDefault="00F85D70" w:rsidP="00F85D70">
      <w:r>
        <w:t xml:space="preserve">Важно, что в День знаний участники акции не отказываются от цветов для учителя! </w:t>
      </w:r>
      <w:r w:rsidR="00A726BE">
        <w:t>Они</w:t>
      </w:r>
      <w:r>
        <w:t xml:space="preserve"> обязательно буд</w:t>
      </w:r>
      <w:r w:rsidR="00A726BE">
        <w:t>ут</w:t>
      </w:r>
      <w:r w:rsidR="003C051F">
        <w:t>. П</w:t>
      </w:r>
      <w:r>
        <w:t xml:space="preserve">росто вместо огромного количества цветов, которые часто учителя даже не забирают домой, будет 1 красивый букет от всего класса. И гораздо более важный подарок педагогу — настоящий взрослый поступок его учеников. </w:t>
      </w:r>
    </w:p>
    <w:p w14:paraId="2DC5FCAC" w14:textId="77777777" w:rsidR="00F85D70" w:rsidRDefault="00F85D70" w:rsidP="00F85D70">
      <w:r>
        <w:t>А ещё каждый школьник получит подарки. Это яркие, полезные и по-настоящему крутые вещи от партнёров фонда. Они наполнены особым смыслом, поэтом дети будут радоваться им весь год.</w:t>
      </w:r>
    </w:p>
    <w:p w14:paraId="1F7B0CC8" w14:textId="77777777" w:rsidR="00F85D70" w:rsidRDefault="00F85D70" w:rsidP="00F85D70">
      <w:r>
        <w:t>А вы будете гордиться своими детьми, ведь в День знаний они станут настоящими героями! Помогать другим, сочувствовать, сопереживать — это вечные ценности, и их нужно прививать с детства. И акция «Дети вместо цветов» как раз это и делает!</w:t>
      </w:r>
    </w:p>
    <w:p w14:paraId="4EA61445" w14:textId="77777777" w:rsidR="00F85D70" w:rsidRDefault="00F85D70" w:rsidP="00F85D70">
      <w:r>
        <w:t xml:space="preserve">«Дети вместо цветов» — это уже такая же часть школьной жизни, как пицца в столовой, доска и мел в классе, футбольное поле во дворе. А ещё это шанс поучаствовать в большом деле, который нельзя упустить. Ведь следующий такой будет только через год. Поэтому прямо сейчас оставьте заявку на сайте — </w:t>
      </w:r>
      <w:hyperlink r:id="rId6" w:history="1">
        <w:r>
          <w:rPr>
            <w:rStyle w:val="a3"/>
          </w:rPr>
          <w:t>https://aleshafond.ru/dvc</w:t>
        </w:r>
      </w:hyperlink>
      <w:r>
        <w:t xml:space="preserve"> или по телефону фонда «Алёша» — 8 (812) 416-32-63. Это очень просто и займёт у вас всего пару минут.</w:t>
      </w:r>
    </w:p>
    <w:p w14:paraId="54647D12" w14:textId="77777777" w:rsidR="00F85D70" w:rsidRDefault="00F85D70" w:rsidP="00F85D70">
      <w:r>
        <w:t xml:space="preserve">В 2021 году с фондом в акции участвовали 3147 классов из 210 городов. У 95 000 школьников была самая добрая школьная линейка. Фонд «Алёша» поддержали Андрей Малахов, Тина Канделаки, Мигель, Нюша, Глюкоза, Мот, Мигель, Ёлка, Антон Беляев, Рита Дакота, Ольга Серябкина, Владимир Маркони и другие звёзды! Правда, отличная компания для начала учебного года. </w:t>
      </w:r>
    </w:p>
    <w:p w14:paraId="2E1F0BDC" w14:textId="2ADA9B00" w:rsidR="00F85D70" w:rsidRDefault="00F85D70" w:rsidP="00F85D70">
      <w:r>
        <w:t xml:space="preserve">Главная школьная линейка года уже ждёт вас и ваших детей! Чтобы попасть на неё, получить классные подарки от партнёров фонда и </w:t>
      </w:r>
      <w:r w:rsidR="00865F84">
        <w:t>помочь Дамиру</w:t>
      </w:r>
      <w:bookmarkStart w:id="0" w:name="_GoBack"/>
      <w:bookmarkEnd w:id="0"/>
      <w:r>
        <w:t>, оставьте заявку на участие прямо сейчас. Увидимся 1 сентября, будет здорово!</w:t>
      </w:r>
    </w:p>
    <w:p w14:paraId="6D28D7FB" w14:textId="77777777" w:rsidR="00F609E6" w:rsidRDefault="00865F84"/>
    <w:sectPr w:rsidR="00F6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DA1"/>
    <w:multiLevelType w:val="hybridMultilevel"/>
    <w:tmpl w:val="0086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BD"/>
    <w:rsid w:val="00314F9C"/>
    <w:rsid w:val="003C051F"/>
    <w:rsid w:val="006A2707"/>
    <w:rsid w:val="00865F84"/>
    <w:rsid w:val="00A726BE"/>
    <w:rsid w:val="00B51DDB"/>
    <w:rsid w:val="00C57115"/>
    <w:rsid w:val="00F2141C"/>
    <w:rsid w:val="00F244BD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B51C"/>
  <w15:chartTrackingRefBased/>
  <w15:docId w15:val="{59AA5CFD-71D6-4252-A94C-776353A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D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shafond.ru/dvc" TargetMode="External"/><Relationship Id="rId5" Type="http://schemas.openxmlformats.org/officeDocument/2006/relationships/hyperlink" Target="https://aleshafond.ru/d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2022-05-13T12:53:00Z</dcterms:created>
  <dcterms:modified xsi:type="dcterms:W3CDTF">2022-06-29T09:42:00Z</dcterms:modified>
</cp:coreProperties>
</file>